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47C68" w14:textId="77777777" w:rsidR="00A25C1C" w:rsidRPr="00931776" w:rsidRDefault="00A25C1C" w:rsidP="00A25C1C">
      <w:pPr>
        <w:pStyle w:val="MetaMeetingHead"/>
        <w:rPr>
          <w:rFonts w:ascii="Arial" w:hAnsi="Arial" w:cs="Arial"/>
          <w:sz w:val="24"/>
          <w:szCs w:val="24"/>
        </w:rPr>
      </w:pPr>
      <w:smartTag w:uri="urn:schemas-microsoft-com:office:smarttags" w:element="PersonName">
        <w:smartTag w:uri="urn:schemas-microsoft-com:office:smarttags" w:element="PlaceType">
          <w:r w:rsidRPr="00931776">
            <w:rPr>
              <w:rFonts w:ascii="Arial" w:hAnsi="Arial" w:cs="Arial"/>
              <w:sz w:val="24"/>
              <w:szCs w:val="24"/>
            </w:rPr>
            <w:t>University</w:t>
          </w:r>
        </w:smartTag>
        <w:r w:rsidRPr="00931776">
          <w:rPr>
            <w:rFonts w:ascii="Arial" w:hAnsi="Arial" w:cs="Arial"/>
            <w:sz w:val="24"/>
            <w:szCs w:val="24"/>
          </w:rPr>
          <w:t xml:space="preserve"> of </w:t>
        </w:r>
        <w:smartTag w:uri="urn:schemas-microsoft-com:office:smarttags" w:element="PlaceName">
          <w:r w:rsidRPr="00931776">
            <w:rPr>
              <w:rFonts w:ascii="Arial" w:hAnsi="Arial" w:cs="Arial"/>
              <w:sz w:val="24"/>
              <w:szCs w:val="24"/>
            </w:rPr>
            <w:t>Glasgow</w:t>
          </w:r>
        </w:smartTag>
      </w:smartTag>
    </w:p>
    <w:p w14:paraId="33147C69" w14:textId="77777777" w:rsidR="00A25C1C" w:rsidRPr="000003F6" w:rsidRDefault="00A25C1C" w:rsidP="00A25C1C">
      <w:pPr>
        <w:pStyle w:val="MetaMeetingHead"/>
        <w:rPr>
          <w:rFonts w:ascii="Arial" w:hAnsi="Arial" w:cs="Arial"/>
        </w:rPr>
      </w:pPr>
      <w:r w:rsidRPr="000003F6">
        <w:rPr>
          <w:rFonts w:ascii="Arial" w:hAnsi="Arial" w:cs="Arial"/>
        </w:rPr>
        <w:t xml:space="preserve">Academic Standards Committee </w:t>
      </w:r>
      <w:r w:rsidRPr="00A25C1C">
        <w:rPr>
          <w:rFonts w:ascii="Arial" w:hAnsi="Arial" w:cs="Arial"/>
          <w:highlight w:val="yellow"/>
        </w:rPr>
        <w:t>– date</w:t>
      </w:r>
    </w:p>
    <w:p w14:paraId="33147C6A" w14:textId="77777777" w:rsidR="00A25C1C" w:rsidRPr="000003F6" w:rsidRDefault="00A25C1C" w:rsidP="00A25C1C">
      <w:pPr>
        <w:pStyle w:val="MetaTitle"/>
        <w:rPr>
          <w:rFonts w:ascii="Arial" w:hAnsi="Arial" w:cs="Arial"/>
        </w:rPr>
      </w:pPr>
      <w:r>
        <w:rPr>
          <w:rFonts w:ascii="Arial" w:hAnsi="Arial" w:cs="Arial"/>
        </w:rPr>
        <w:t xml:space="preserve">Audit </w:t>
      </w:r>
      <w:r w:rsidRPr="000003F6">
        <w:rPr>
          <w:rFonts w:ascii="Arial" w:hAnsi="Arial" w:cs="Arial"/>
        </w:rPr>
        <w:t>Report</w:t>
      </w:r>
      <w:r>
        <w:rPr>
          <w:rFonts w:ascii="Arial" w:hAnsi="Arial" w:cs="Arial"/>
        </w:rPr>
        <w:t xml:space="preserve"> on Course Approval Activity f</w:t>
      </w:r>
      <w:r w:rsidRPr="000003F6">
        <w:rPr>
          <w:rFonts w:ascii="Arial" w:hAnsi="Arial" w:cs="Arial"/>
        </w:rPr>
        <w:t xml:space="preserve">rom the </w:t>
      </w:r>
      <w:r>
        <w:rPr>
          <w:rFonts w:ascii="Arial" w:hAnsi="Arial" w:cs="Arial"/>
        </w:rPr>
        <w:t xml:space="preserve">College of </w:t>
      </w:r>
      <w:proofErr w:type="spellStart"/>
      <w:r w:rsidRPr="00A25C1C">
        <w:rPr>
          <w:rFonts w:ascii="Arial" w:hAnsi="Arial" w:cs="Arial"/>
          <w:highlight w:val="yellow"/>
        </w:rPr>
        <w:t>xxxx</w:t>
      </w:r>
      <w:proofErr w:type="spellEnd"/>
    </w:p>
    <w:p w14:paraId="33147C6B" w14:textId="77777777" w:rsidR="00A25C1C" w:rsidRPr="000003F6" w:rsidRDefault="00A25C1C" w:rsidP="00024B71">
      <w:pPr>
        <w:pStyle w:val="MetaAuthor"/>
        <w:spacing w:after="0"/>
        <w:rPr>
          <w:rFonts w:ascii="Arial" w:hAnsi="Arial" w:cs="Arial"/>
        </w:rPr>
      </w:pPr>
      <w:r w:rsidRPr="00A25C1C">
        <w:rPr>
          <w:rFonts w:ascii="Arial" w:hAnsi="Arial" w:cs="Arial"/>
          <w:highlight w:val="yellow"/>
        </w:rPr>
        <w:t>Name of report author</w:t>
      </w:r>
    </w:p>
    <w:p w14:paraId="33147C6C" w14:textId="77777777" w:rsidR="00A25C1C" w:rsidRDefault="00A25C1C" w:rsidP="00024B71">
      <w:pPr>
        <w:pStyle w:val="BodyText"/>
        <w:spacing w:after="0"/>
        <w:rPr>
          <w:rStyle w:val="Emph"/>
          <w:rFonts w:ascii="Arial" w:hAnsi="Arial" w:cs="Arial"/>
        </w:rPr>
      </w:pPr>
    </w:p>
    <w:p w14:paraId="33147C6D" w14:textId="77777777" w:rsidR="00A25C1C" w:rsidRDefault="00A25C1C" w:rsidP="00BD29C4">
      <w:pPr>
        <w:pStyle w:val="SectText3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Schools have responsibility for considering and approving all course proposals (new, amend and withdraw).</w:t>
      </w:r>
      <w:r w:rsidRPr="00487663">
        <w:rPr>
          <w:rFonts w:ascii="Arial" w:hAnsi="Arial" w:cs="Arial"/>
          <w:bCs/>
        </w:rPr>
        <w:t xml:space="preserve"> However, </w:t>
      </w:r>
      <w:r>
        <w:rPr>
          <w:rFonts w:ascii="Arial" w:hAnsi="Arial" w:cs="Arial"/>
          <w:bCs/>
        </w:rPr>
        <w:t>Colleges are required to audit this approval activity to ensure that the standard of proposal documentation remains high and that Schools are adhering to the published procedure.</w:t>
      </w:r>
    </w:p>
    <w:p w14:paraId="33147C6E" w14:textId="77777777" w:rsidR="00A25C1C" w:rsidRDefault="00A25C1C" w:rsidP="00BD29C4">
      <w:pPr>
        <w:jc w:val="both"/>
        <w:rPr>
          <w:rFonts w:ascii="Arial" w:hAnsi="Arial"/>
          <w:sz w:val="22"/>
        </w:rPr>
      </w:pPr>
      <w:r w:rsidRPr="00487663">
        <w:rPr>
          <w:rFonts w:ascii="Arial" w:hAnsi="Arial"/>
          <w:sz w:val="22"/>
        </w:rPr>
        <w:t>In line with this recommendation, the C</w:t>
      </w:r>
      <w:r>
        <w:rPr>
          <w:rFonts w:ascii="Arial" w:hAnsi="Arial"/>
          <w:sz w:val="22"/>
        </w:rPr>
        <w:t xml:space="preserve">ollege has spot-checked </w:t>
      </w:r>
      <w:r w:rsidR="00550AAE">
        <w:rPr>
          <w:rFonts w:ascii="Arial" w:hAnsi="Arial"/>
          <w:sz w:val="22"/>
        </w:rPr>
        <w:t>a sample of proposals, for which t</w:t>
      </w:r>
      <w:r w:rsidRPr="00487663">
        <w:rPr>
          <w:rFonts w:ascii="Arial" w:hAnsi="Arial"/>
          <w:sz w:val="22"/>
        </w:rPr>
        <w:t>he full documentation for the proposal</w:t>
      </w:r>
      <w:r w:rsidR="00550AAE">
        <w:rPr>
          <w:rFonts w:ascii="Arial" w:hAnsi="Arial"/>
          <w:sz w:val="22"/>
        </w:rPr>
        <w:t>s</w:t>
      </w:r>
      <w:r w:rsidRPr="00487663">
        <w:rPr>
          <w:rFonts w:ascii="Arial" w:hAnsi="Arial"/>
          <w:sz w:val="22"/>
        </w:rPr>
        <w:t xml:space="preserve"> ha</w:t>
      </w:r>
      <w:r w:rsidR="00550AAE">
        <w:rPr>
          <w:rFonts w:ascii="Arial" w:hAnsi="Arial"/>
          <w:sz w:val="22"/>
        </w:rPr>
        <w:t>ve been examined.</w:t>
      </w:r>
    </w:p>
    <w:p w14:paraId="33147C6F" w14:textId="77777777" w:rsidR="00550AAE" w:rsidRDefault="00550AAE" w:rsidP="00BD29C4">
      <w:pPr>
        <w:jc w:val="both"/>
        <w:rPr>
          <w:rFonts w:ascii="Arial" w:hAnsi="Arial"/>
          <w:sz w:val="22"/>
        </w:rPr>
      </w:pPr>
    </w:p>
    <w:p w14:paraId="33147C70" w14:textId="6A2BA436" w:rsidR="00550AAE" w:rsidRDefault="00550AAE" w:rsidP="00BD29C4">
      <w:pPr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Proposals approved by Schools in the College of </w:t>
      </w:r>
      <w:r w:rsidRPr="00550AAE">
        <w:rPr>
          <w:rFonts w:ascii="Arial" w:hAnsi="Arial"/>
          <w:sz w:val="22"/>
          <w:highlight w:val="yellow"/>
        </w:rPr>
        <w:t>xxx</w:t>
      </w:r>
      <w:r>
        <w:rPr>
          <w:rFonts w:ascii="Arial" w:hAnsi="Arial"/>
          <w:sz w:val="22"/>
        </w:rPr>
        <w:t xml:space="preserve"> during </w:t>
      </w:r>
      <w:r w:rsidR="00784C4A" w:rsidRPr="00882E71">
        <w:rPr>
          <w:rFonts w:ascii="Arial" w:hAnsi="Arial"/>
          <w:sz w:val="22"/>
          <w:highlight w:val="yellow"/>
        </w:rPr>
        <w:t>session xxx</w:t>
      </w:r>
      <w:r>
        <w:rPr>
          <w:rFonts w:ascii="Arial" w:hAnsi="Arial"/>
          <w:sz w:val="22"/>
        </w:rPr>
        <w:t>:</w:t>
      </w:r>
    </w:p>
    <w:tbl>
      <w:tblPr>
        <w:tblStyle w:val="TableGrid"/>
        <w:tblW w:w="9067" w:type="dxa"/>
        <w:tblInd w:w="142" w:type="dxa"/>
        <w:tblLook w:val="04A0" w:firstRow="1" w:lastRow="0" w:firstColumn="1" w:lastColumn="0" w:noHBand="0" w:noVBand="1"/>
      </w:tblPr>
      <w:tblGrid>
        <w:gridCol w:w="2263"/>
        <w:gridCol w:w="3119"/>
        <w:gridCol w:w="3685"/>
      </w:tblGrid>
      <w:tr w:rsidR="00550AAE" w:rsidRPr="00550AAE" w14:paraId="33147C74" w14:textId="77777777" w:rsidTr="008F7B2D">
        <w:tc>
          <w:tcPr>
            <w:tcW w:w="2263" w:type="dxa"/>
          </w:tcPr>
          <w:p w14:paraId="33147C71" w14:textId="77777777" w:rsidR="00550AAE" w:rsidRPr="00550AAE" w:rsidRDefault="00152DF0" w:rsidP="00152DF0">
            <w:pPr>
              <w:spacing w:before="60" w:after="60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Proposal Type</w:t>
            </w:r>
          </w:p>
        </w:tc>
        <w:tc>
          <w:tcPr>
            <w:tcW w:w="3119" w:type="dxa"/>
          </w:tcPr>
          <w:p w14:paraId="33147C72" w14:textId="77777777" w:rsidR="00550AAE" w:rsidRPr="00550AAE" w:rsidRDefault="00550AAE" w:rsidP="00152DF0">
            <w:pPr>
              <w:spacing w:before="60" w:after="60"/>
              <w:rPr>
                <w:rFonts w:ascii="Arial" w:hAnsi="Arial"/>
                <w:b/>
                <w:i/>
                <w:sz w:val="22"/>
              </w:rPr>
            </w:pPr>
            <w:r w:rsidRPr="00550AAE">
              <w:rPr>
                <w:rFonts w:ascii="Arial" w:hAnsi="Arial"/>
                <w:b/>
                <w:i/>
                <w:sz w:val="22"/>
              </w:rPr>
              <w:t>Number of proposals approved</w:t>
            </w:r>
          </w:p>
        </w:tc>
        <w:tc>
          <w:tcPr>
            <w:tcW w:w="3685" w:type="dxa"/>
          </w:tcPr>
          <w:p w14:paraId="33147C73" w14:textId="77777777" w:rsidR="00550AAE" w:rsidRPr="00550AAE" w:rsidRDefault="00550AAE" w:rsidP="00152DF0">
            <w:pPr>
              <w:spacing w:before="60" w:after="60"/>
              <w:rPr>
                <w:rFonts w:ascii="Arial" w:hAnsi="Arial"/>
                <w:b/>
                <w:i/>
                <w:sz w:val="22"/>
              </w:rPr>
            </w:pPr>
            <w:r w:rsidRPr="00550AAE">
              <w:rPr>
                <w:rFonts w:ascii="Arial" w:hAnsi="Arial"/>
                <w:b/>
                <w:i/>
                <w:sz w:val="22"/>
              </w:rPr>
              <w:t>Number of proposals audited</w:t>
            </w:r>
          </w:p>
        </w:tc>
      </w:tr>
      <w:tr w:rsidR="00550AAE" w:rsidRPr="00550AAE" w14:paraId="33147C78" w14:textId="77777777" w:rsidTr="008F7B2D">
        <w:tc>
          <w:tcPr>
            <w:tcW w:w="2263" w:type="dxa"/>
          </w:tcPr>
          <w:p w14:paraId="33147C75" w14:textId="77777777" w:rsidR="00550AAE" w:rsidRPr="00550AAE" w:rsidRDefault="00550AAE" w:rsidP="00152DF0">
            <w:pPr>
              <w:spacing w:before="60" w:after="60"/>
              <w:rPr>
                <w:rFonts w:ascii="Arial" w:hAnsi="Arial"/>
                <w:b/>
                <w:i/>
                <w:sz w:val="22"/>
              </w:rPr>
            </w:pPr>
            <w:r w:rsidRPr="00550AAE">
              <w:rPr>
                <w:rFonts w:ascii="Arial" w:hAnsi="Arial"/>
                <w:b/>
                <w:i/>
                <w:sz w:val="22"/>
              </w:rPr>
              <w:t>New course</w:t>
            </w:r>
          </w:p>
        </w:tc>
        <w:tc>
          <w:tcPr>
            <w:tcW w:w="3119" w:type="dxa"/>
          </w:tcPr>
          <w:p w14:paraId="33147C76" w14:textId="77777777" w:rsidR="00550AAE" w:rsidRPr="00550AAE" w:rsidRDefault="00550AAE" w:rsidP="00152DF0">
            <w:pPr>
              <w:spacing w:before="60" w:after="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14:paraId="33147C77" w14:textId="77777777" w:rsidR="00550AAE" w:rsidRPr="00550AAE" w:rsidRDefault="00550AAE" w:rsidP="00152DF0">
            <w:pPr>
              <w:spacing w:before="60" w:after="60"/>
              <w:jc w:val="both"/>
              <w:rPr>
                <w:rFonts w:ascii="Arial" w:hAnsi="Arial"/>
                <w:sz w:val="22"/>
              </w:rPr>
            </w:pPr>
          </w:p>
        </w:tc>
      </w:tr>
      <w:tr w:rsidR="00550AAE" w:rsidRPr="00550AAE" w14:paraId="33147C7C" w14:textId="77777777" w:rsidTr="008F7B2D">
        <w:tc>
          <w:tcPr>
            <w:tcW w:w="2263" w:type="dxa"/>
          </w:tcPr>
          <w:p w14:paraId="33147C79" w14:textId="77777777" w:rsidR="00550AAE" w:rsidRPr="00550AAE" w:rsidRDefault="00152DF0" w:rsidP="00152DF0">
            <w:pPr>
              <w:spacing w:before="60" w:after="60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Amend course</w:t>
            </w:r>
          </w:p>
        </w:tc>
        <w:tc>
          <w:tcPr>
            <w:tcW w:w="3119" w:type="dxa"/>
          </w:tcPr>
          <w:p w14:paraId="33147C7A" w14:textId="77777777" w:rsidR="00550AAE" w:rsidRPr="00550AAE" w:rsidRDefault="00550AAE" w:rsidP="00152DF0">
            <w:pPr>
              <w:spacing w:before="60" w:after="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14:paraId="33147C7B" w14:textId="77777777" w:rsidR="00550AAE" w:rsidRPr="00550AAE" w:rsidRDefault="00550AAE" w:rsidP="00152DF0">
            <w:pPr>
              <w:spacing w:before="60" w:after="60"/>
              <w:jc w:val="both"/>
              <w:rPr>
                <w:rFonts w:ascii="Arial" w:hAnsi="Arial"/>
                <w:sz w:val="22"/>
              </w:rPr>
            </w:pPr>
          </w:p>
        </w:tc>
      </w:tr>
      <w:tr w:rsidR="00550AAE" w:rsidRPr="00550AAE" w14:paraId="33147C80" w14:textId="77777777" w:rsidTr="008F7B2D">
        <w:tc>
          <w:tcPr>
            <w:tcW w:w="2263" w:type="dxa"/>
          </w:tcPr>
          <w:p w14:paraId="33147C7D" w14:textId="77777777" w:rsidR="00550AAE" w:rsidRPr="00550AAE" w:rsidRDefault="00152DF0" w:rsidP="00152DF0">
            <w:pPr>
              <w:spacing w:before="60" w:after="60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Withdraw course</w:t>
            </w:r>
          </w:p>
        </w:tc>
        <w:tc>
          <w:tcPr>
            <w:tcW w:w="3119" w:type="dxa"/>
          </w:tcPr>
          <w:p w14:paraId="33147C7E" w14:textId="77777777" w:rsidR="00550AAE" w:rsidRPr="00550AAE" w:rsidRDefault="00550AAE" w:rsidP="00152DF0">
            <w:pPr>
              <w:spacing w:before="60" w:after="6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14:paraId="33147C7F" w14:textId="77777777" w:rsidR="00550AAE" w:rsidRPr="00550AAE" w:rsidRDefault="00550AAE" w:rsidP="00152DF0">
            <w:pPr>
              <w:spacing w:before="60" w:after="60"/>
              <w:jc w:val="both"/>
              <w:rPr>
                <w:rFonts w:ascii="Arial" w:hAnsi="Arial"/>
                <w:sz w:val="22"/>
              </w:rPr>
            </w:pPr>
          </w:p>
        </w:tc>
      </w:tr>
    </w:tbl>
    <w:p w14:paraId="33147C81" w14:textId="77777777" w:rsidR="00A25C1C" w:rsidRDefault="00550AAE" w:rsidP="00BD29C4">
      <w:pPr>
        <w:pStyle w:val="SectText3"/>
        <w:spacing w:before="240"/>
        <w:ind w:left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The following </w:t>
      </w:r>
      <w:r w:rsidR="008F7B2D" w:rsidRPr="008F7B2D">
        <w:rPr>
          <w:rFonts w:ascii="Arial" w:hAnsi="Arial" w:cs="Arial"/>
          <w:b/>
          <w:lang w:eastAsia="en-GB"/>
        </w:rPr>
        <w:t xml:space="preserve">new </w:t>
      </w:r>
      <w:r w:rsidRPr="008F7B2D">
        <w:rPr>
          <w:rFonts w:ascii="Arial" w:hAnsi="Arial" w:cs="Arial"/>
          <w:b/>
          <w:lang w:eastAsia="en-GB"/>
        </w:rPr>
        <w:t>course</w:t>
      </w:r>
      <w:r>
        <w:rPr>
          <w:rFonts w:ascii="Arial" w:hAnsi="Arial" w:cs="Arial"/>
          <w:lang w:eastAsia="en-GB"/>
        </w:rPr>
        <w:t xml:space="preserve"> proposals were audited</w:t>
      </w:r>
      <w:r w:rsidR="008F7B2D">
        <w:rPr>
          <w:rFonts w:ascii="Arial" w:hAnsi="Arial" w:cs="Arial"/>
          <w:lang w:eastAsia="en-GB"/>
        </w:rPr>
        <w:t>:</w:t>
      </w:r>
    </w:p>
    <w:tbl>
      <w:tblPr>
        <w:tblStyle w:val="TableGrid"/>
        <w:tblW w:w="9067" w:type="dxa"/>
        <w:tblInd w:w="142" w:type="dxa"/>
        <w:tblLook w:val="04A0" w:firstRow="1" w:lastRow="0" w:firstColumn="1" w:lastColumn="0" w:noHBand="0" w:noVBand="1"/>
      </w:tblPr>
      <w:tblGrid>
        <w:gridCol w:w="1980"/>
        <w:gridCol w:w="1984"/>
        <w:gridCol w:w="2126"/>
        <w:gridCol w:w="2977"/>
      </w:tblGrid>
      <w:tr w:rsidR="008F7B2D" w:rsidRPr="008F7B2D" w14:paraId="33147C86" w14:textId="77777777" w:rsidTr="008F7B2D">
        <w:tc>
          <w:tcPr>
            <w:tcW w:w="1980" w:type="dxa"/>
          </w:tcPr>
          <w:p w14:paraId="33147C82" w14:textId="77777777" w:rsidR="008F7B2D" w:rsidRPr="008F7B2D" w:rsidRDefault="008F7B2D" w:rsidP="00152DF0">
            <w:pPr>
              <w:pStyle w:val="SectText3"/>
              <w:spacing w:before="60" w:after="60"/>
              <w:ind w:left="0"/>
              <w:jc w:val="left"/>
              <w:rPr>
                <w:rFonts w:ascii="Arial" w:hAnsi="Arial" w:cs="Arial"/>
                <w:b/>
                <w:i/>
                <w:lang w:eastAsia="en-GB"/>
              </w:rPr>
            </w:pPr>
            <w:r w:rsidRPr="008F7B2D">
              <w:rPr>
                <w:rFonts w:ascii="Arial" w:hAnsi="Arial" w:cs="Arial"/>
                <w:b/>
                <w:i/>
                <w:lang w:eastAsia="en-GB"/>
              </w:rPr>
              <w:t>Course Title</w:t>
            </w:r>
          </w:p>
        </w:tc>
        <w:tc>
          <w:tcPr>
            <w:tcW w:w="1984" w:type="dxa"/>
          </w:tcPr>
          <w:p w14:paraId="33147C83" w14:textId="77777777" w:rsidR="008F7B2D" w:rsidRPr="008F7B2D" w:rsidRDefault="008F7B2D" w:rsidP="00152DF0">
            <w:pPr>
              <w:pStyle w:val="SectText3"/>
              <w:spacing w:before="60" w:after="60"/>
              <w:ind w:left="0"/>
              <w:jc w:val="left"/>
              <w:rPr>
                <w:rFonts w:ascii="Arial" w:hAnsi="Arial" w:cs="Arial"/>
                <w:b/>
                <w:i/>
                <w:lang w:eastAsia="en-GB"/>
              </w:rPr>
            </w:pPr>
            <w:r w:rsidRPr="008F7B2D">
              <w:rPr>
                <w:rFonts w:ascii="Arial" w:hAnsi="Arial" w:cs="Arial"/>
                <w:b/>
                <w:i/>
                <w:lang w:eastAsia="en-GB"/>
              </w:rPr>
              <w:t>School</w:t>
            </w:r>
          </w:p>
        </w:tc>
        <w:tc>
          <w:tcPr>
            <w:tcW w:w="2126" w:type="dxa"/>
          </w:tcPr>
          <w:p w14:paraId="33147C84" w14:textId="77777777" w:rsidR="008F7B2D" w:rsidRPr="008F7B2D" w:rsidRDefault="008F7B2D" w:rsidP="00152DF0">
            <w:pPr>
              <w:pStyle w:val="SectText3"/>
              <w:spacing w:before="60" w:after="60"/>
              <w:ind w:left="0"/>
              <w:jc w:val="left"/>
              <w:rPr>
                <w:rFonts w:ascii="Arial" w:hAnsi="Arial" w:cs="Arial"/>
                <w:b/>
                <w:i/>
                <w:lang w:eastAsia="en-GB"/>
              </w:rPr>
            </w:pPr>
            <w:r w:rsidRPr="008F7B2D">
              <w:rPr>
                <w:rFonts w:ascii="Arial" w:hAnsi="Arial" w:cs="Arial"/>
                <w:b/>
                <w:i/>
                <w:lang w:eastAsia="en-GB"/>
              </w:rPr>
              <w:t>Documentation complete</w:t>
            </w:r>
            <w:r>
              <w:rPr>
                <w:rFonts w:ascii="Arial" w:hAnsi="Arial" w:cs="Arial"/>
                <w:b/>
                <w:i/>
                <w:lang w:eastAsia="en-GB"/>
              </w:rPr>
              <w:t xml:space="preserve"> and of required standard*</w:t>
            </w:r>
          </w:p>
        </w:tc>
        <w:tc>
          <w:tcPr>
            <w:tcW w:w="2977" w:type="dxa"/>
          </w:tcPr>
          <w:p w14:paraId="33147C85" w14:textId="77777777" w:rsidR="008F7B2D" w:rsidRPr="008F7B2D" w:rsidRDefault="008F7B2D" w:rsidP="00152DF0">
            <w:pPr>
              <w:pStyle w:val="SectText3"/>
              <w:spacing w:before="60" w:after="60"/>
              <w:ind w:left="0"/>
              <w:jc w:val="left"/>
              <w:rPr>
                <w:rFonts w:ascii="Arial" w:hAnsi="Arial" w:cs="Arial"/>
                <w:b/>
                <w:i/>
                <w:lang w:eastAsia="en-GB"/>
              </w:rPr>
            </w:pPr>
            <w:r w:rsidRPr="008F7B2D">
              <w:rPr>
                <w:rFonts w:ascii="Arial" w:hAnsi="Arial" w:cs="Arial"/>
                <w:b/>
                <w:i/>
                <w:lang w:eastAsia="en-GB"/>
              </w:rPr>
              <w:t>Consultations completed prior to School approval</w:t>
            </w:r>
            <w:r>
              <w:rPr>
                <w:rFonts w:ascii="Arial" w:hAnsi="Arial" w:cs="Arial"/>
                <w:b/>
                <w:i/>
                <w:lang w:eastAsia="en-GB"/>
              </w:rPr>
              <w:t>*</w:t>
            </w:r>
          </w:p>
        </w:tc>
      </w:tr>
      <w:tr w:rsidR="008F7B2D" w14:paraId="33147C8B" w14:textId="77777777" w:rsidTr="008F7B2D">
        <w:tc>
          <w:tcPr>
            <w:tcW w:w="1980" w:type="dxa"/>
          </w:tcPr>
          <w:p w14:paraId="33147C87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984" w:type="dxa"/>
          </w:tcPr>
          <w:p w14:paraId="33147C88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</w:tcPr>
          <w:p w14:paraId="33147C89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77" w:type="dxa"/>
          </w:tcPr>
          <w:p w14:paraId="33147C8A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</w:tr>
      <w:tr w:rsidR="008F7B2D" w14:paraId="33147C90" w14:textId="77777777" w:rsidTr="008F7B2D">
        <w:tc>
          <w:tcPr>
            <w:tcW w:w="1980" w:type="dxa"/>
          </w:tcPr>
          <w:p w14:paraId="33147C8C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984" w:type="dxa"/>
          </w:tcPr>
          <w:p w14:paraId="33147C8D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</w:tcPr>
          <w:p w14:paraId="33147C8E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77" w:type="dxa"/>
          </w:tcPr>
          <w:p w14:paraId="33147C8F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</w:tr>
      <w:tr w:rsidR="008F7B2D" w14:paraId="33147C95" w14:textId="77777777" w:rsidTr="008F7B2D">
        <w:tc>
          <w:tcPr>
            <w:tcW w:w="1980" w:type="dxa"/>
          </w:tcPr>
          <w:p w14:paraId="33147C91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984" w:type="dxa"/>
          </w:tcPr>
          <w:p w14:paraId="33147C92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</w:tcPr>
          <w:p w14:paraId="33147C93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77" w:type="dxa"/>
          </w:tcPr>
          <w:p w14:paraId="33147C94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</w:tr>
      <w:tr w:rsidR="008F7B2D" w14:paraId="33147C9A" w14:textId="77777777" w:rsidTr="008F7B2D">
        <w:tc>
          <w:tcPr>
            <w:tcW w:w="1980" w:type="dxa"/>
          </w:tcPr>
          <w:p w14:paraId="33147C96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984" w:type="dxa"/>
          </w:tcPr>
          <w:p w14:paraId="33147C97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</w:tcPr>
          <w:p w14:paraId="33147C98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77" w:type="dxa"/>
          </w:tcPr>
          <w:p w14:paraId="33147C99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</w:tr>
    </w:tbl>
    <w:p w14:paraId="33147C9B" w14:textId="77777777" w:rsidR="00665FED" w:rsidRPr="00024B71" w:rsidRDefault="008F7B2D" w:rsidP="00BD29C4">
      <w:pPr>
        <w:spacing w:before="120"/>
        <w:rPr>
          <w:rFonts w:ascii="Arial" w:hAnsi="Arial" w:cs="Arial"/>
          <w:sz w:val="22"/>
          <w:szCs w:val="22"/>
        </w:rPr>
      </w:pPr>
      <w:r w:rsidRPr="00024B71">
        <w:rPr>
          <w:rFonts w:ascii="Arial" w:hAnsi="Arial" w:cs="Arial"/>
          <w:sz w:val="22"/>
          <w:szCs w:val="22"/>
        </w:rPr>
        <w:t>*’No’ responses to these should be given further explanation, and information on how the problem has been resolved.</w:t>
      </w:r>
    </w:p>
    <w:p w14:paraId="33147C9C" w14:textId="77777777" w:rsidR="008F7B2D" w:rsidRDefault="008F7B2D" w:rsidP="00BD29C4">
      <w:pPr>
        <w:pStyle w:val="SectText3"/>
        <w:spacing w:before="240"/>
        <w:ind w:left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The following </w:t>
      </w:r>
      <w:r>
        <w:rPr>
          <w:rFonts w:ascii="Arial" w:hAnsi="Arial" w:cs="Arial"/>
          <w:b/>
          <w:lang w:eastAsia="en-GB"/>
        </w:rPr>
        <w:t>amend</w:t>
      </w:r>
      <w:r w:rsidRPr="008F7B2D">
        <w:rPr>
          <w:rFonts w:ascii="Arial" w:hAnsi="Arial" w:cs="Arial"/>
          <w:b/>
          <w:lang w:eastAsia="en-GB"/>
        </w:rPr>
        <w:t xml:space="preserve"> course</w:t>
      </w:r>
      <w:r>
        <w:rPr>
          <w:rFonts w:ascii="Arial" w:hAnsi="Arial" w:cs="Arial"/>
          <w:lang w:eastAsia="en-GB"/>
        </w:rPr>
        <w:t xml:space="preserve"> proposals</w:t>
      </w:r>
      <w:r w:rsidR="008A4B06">
        <w:rPr>
          <w:rFonts w:ascii="Arial" w:hAnsi="Arial" w:cs="Arial"/>
          <w:lang w:eastAsia="en-GB"/>
        </w:rPr>
        <w:t xml:space="preserve"> for substantive changes</w:t>
      </w:r>
      <w:r>
        <w:rPr>
          <w:rFonts w:ascii="Arial" w:hAnsi="Arial" w:cs="Arial"/>
          <w:lang w:eastAsia="en-GB"/>
        </w:rPr>
        <w:t xml:space="preserve"> were audited:</w:t>
      </w:r>
    </w:p>
    <w:tbl>
      <w:tblPr>
        <w:tblStyle w:val="TableGrid"/>
        <w:tblW w:w="9067" w:type="dxa"/>
        <w:tblInd w:w="142" w:type="dxa"/>
        <w:tblLook w:val="04A0" w:firstRow="1" w:lastRow="0" w:firstColumn="1" w:lastColumn="0" w:noHBand="0" w:noVBand="1"/>
      </w:tblPr>
      <w:tblGrid>
        <w:gridCol w:w="1980"/>
        <w:gridCol w:w="1984"/>
        <w:gridCol w:w="2126"/>
        <w:gridCol w:w="2977"/>
      </w:tblGrid>
      <w:tr w:rsidR="008F7B2D" w:rsidRPr="008F7B2D" w14:paraId="33147CA1" w14:textId="77777777" w:rsidTr="005825E4">
        <w:tc>
          <w:tcPr>
            <w:tcW w:w="1980" w:type="dxa"/>
          </w:tcPr>
          <w:p w14:paraId="33147C9D" w14:textId="77777777" w:rsidR="008F7B2D" w:rsidRPr="008F7B2D" w:rsidRDefault="008F7B2D" w:rsidP="00152DF0">
            <w:pPr>
              <w:pStyle w:val="SectText3"/>
              <w:spacing w:before="60" w:after="60"/>
              <w:ind w:left="0"/>
              <w:jc w:val="left"/>
              <w:rPr>
                <w:rFonts w:ascii="Arial" w:hAnsi="Arial" w:cs="Arial"/>
                <w:b/>
                <w:i/>
                <w:lang w:eastAsia="en-GB"/>
              </w:rPr>
            </w:pPr>
            <w:r w:rsidRPr="008F7B2D">
              <w:rPr>
                <w:rFonts w:ascii="Arial" w:hAnsi="Arial" w:cs="Arial"/>
                <w:b/>
                <w:i/>
                <w:lang w:eastAsia="en-GB"/>
              </w:rPr>
              <w:t>Course Title</w:t>
            </w:r>
          </w:p>
        </w:tc>
        <w:tc>
          <w:tcPr>
            <w:tcW w:w="1984" w:type="dxa"/>
          </w:tcPr>
          <w:p w14:paraId="33147C9E" w14:textId="77777777" w:rsidR="008F7B2D" w:rsidRPr="008F7B2D" w:rsidRDefault="008F7B2D" w:rsidP="00152DF0">
            <w:pPr>
              <w:pStyle w:val="SectText3"/>
              <w:spacing w:before="60" w:after="60"/>
              <w:ind w:left="0"/>
              <w:jc w:val="left"/>
              <w:rPr>
                <w:rFonts w:ascii="Arial" w:hAnsi="Arial" w:cs="Arial"/>
                <w:b/>
                <w:i/>
                <w:lang w:eastAsia="en-GB"/>
              </w:rPr>
            </w:pPr>
            <w:r w:rsidRPr="008F7B2D">
              <w:rPr>
                <w:rFonts w:ascii="Arial" w:hAnsi="Arial" w:cs="Arial"/>
                <w:b/>
                <w:i/>
                <w:lang w:eastAsia="en-GB"/>
              </w:rPr>
              <w:t>School</w:t>
            </w:r>
          </w:p>
        </w:tc>
        <w:tc>
          <w:tcPr>
            <w:tcW w:w="2126" w:type="dxa"/>
          </w:tcPr>
          <w:p w14:paraId="33147C9F" w14:textId="77777777" w:rsidR="008F7B2D" w:rsidRPr="008F7B2D" w:rsidRDefault="008F7B2D" w:rsidP="00152DF0">
            <w:pPr>
              <w:pStyle w:val="SectText3"/>
              <w:spacing w:before="60" w:after="60"/>
              <w:ind w:left="0"/>
              <w:jc w:val="left"/>
              <w:rPr>
                <w:rFonts w:ascii="Arial" w:hAnsi="Arial" w:cs="Arial"/>
                <w:b/>
                <w:i/>
                <w:lang w:eastAsia="en-GB"/>
              </w:rPr>
            </w:pPr>
            <w:r w:rsidRPr="008F7B2D">
              <w:rPr>
                <w:rFonts w:ascii="Arial" w:hAnsi="Arial" w:cs="Arial"/>
                <w:b/>
                <w:i/>
                <w:lang w:eastAsia="en-GB"/>
              </w:rPr>
              <w:t>Documentation complete</w:t>
            </w:r>
            <w:r>
              <w:rPr>
                <w:rFonts w:ascii="Arial" w:hAnsi="Arial" w:cs="Arial"/>
                <w:b/>
                <w:i/>
                <w:lang w:eastAsia="en-GB"/>
              </w:rPr>
              <w:t xml:space="preserve"> and of required standard*</w:t>
            </w:r>
          </w:p>
        </w:tc>
        <w:tc>
          <w:tcPr>
            <w:tcW w:w="2977" w:type="dxa"/>
          </w:tcPr>
          <w:p w14:paraId="33147CA0" w14:textId="77777777" w:rsidR="008F7B2D" w:rsidRPr="008F7B2D" w:rsidRDefault="008F7B2D" w:rsidP="00152DF0">
            <w:pPr>
              <w:pStyle w:val="SectText3"/>
              <w:spacing w:before="60" w:after="60"/>
              <w:ind w:left="0"/>
              <w:jc w:val="left"/>
              <w:rPr>
                <w:rFonts w:ascii="Arial" w:hAnsi="Arial" w:cs="Arial"/>
                <w:b/>
                <w:i/>
                <w:lang w:eastAsia="en-GB"/>
              </w:rPr>
            </w:pPr>
            <w:r w:rsidRPr="008F7B2D">
              <w:rPr>
                <w:rFonts w:ascii="Arial" w:hAnsi="Arial" w:cs="Arial"/>
                <w:b/>
                <w:i/>
                <w:lang w:eastAsia="en-GB"/>
              </w:rPr>
              <w:t>Consultations completed prior to School approval</w:t>
            </w:r>
            <w:r>
              <w:rPr>
                <w:rFonts w:ascii="Arial" w:hAnsi="Arial" w:cs="Arial"/>
                <w:b/>
                <w:i/>
                <w:lang w:eastAsia="en-GB"/>
              </w:rPr>
              <w:t>*</w:t>
            </w:r>
          </w:p>
        </w:tc>
      </w:tr>
      <w:tr w:rsidR="008F7B2D" w14:paraId="33147CA6" w14:textId="77777777" w:rsidTr="005825E4">
        <w:tc>
          <w:tcPr>
            <w:tcW w:w="1980" w:type="dxa"/>
          </w:tcPr>
          <w:p w14:paraId="33147CA2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984" w:type="dxa"/>
          </w:tcPr>
          <w:p w14:paraId="33147CA3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</w:tcPr>
          <w:p w14:paraId="33147CA4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77" w:type="dxa"/>
          </w:tcPr>
          <w:p w14:paraId="33147CA5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</w:tr>
      <w:tr w:rsidR="008F7B2D" w14:paraId="33147CAB" w14:textId="77777777" w:rsidTr="005825E4">
        <w:tc>
          <w:tcPr>
            <w:tcW w:w="1980" w:type="dxa"/>
          </w:tcPr>
          <w:p w14:paraId="33147CA7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984" w:type="dxa"/>
          </w:tcPr>
          <w:p w14:paraId="33147CA8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</w:tcPr>
          <w:p w14:paraId="33147CA9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77" w:type="dxa"/>
          </w:tcPr>
          <w:p w14:paraId="33147CAA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</w:tr>
      <w:tr w:rsidR="008F7B2D" w14:paraId="33147CB0" w14:textId="77777777" w:rsidTr="005825E4">
        <w:tc>
          <w:tcPr>
            <w:tcW w:w="1980" w:type="dxa"/>
          </w:tcPr>
          <w:p w14:paraId="33147CAC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984" w:type="dxa"/>
          </w:tcPr>
          <w:p w14:paraId="33147CAD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</w:tcPr>
          <w:p w14:paraId="33147CAE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77" w:type="dxa"/>
          </w:tcPr>
          <w:p w14:paraId="33147CAF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</w:tr>
      <w:tr w:rsidR="008F7B2D" w14:paraId="33147CB5" w14:textId="77777777" w:rsidTr="005825E4">
        <w:tc>
          <w:tcPr>
            <w:tcW w:w="1980" w:type="dxa"/>
          </w:tcPr>
          <w:p w14:paraId="33147CB1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984" w:type="dxa"/>
          </w:tcPr>
          <w:p w14:paraId="33147CB2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</w:tcPr>
          <w:p w14:paraId="33147CB3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77" w:type="dxa"/>
          </w:tcPr>
          <w:p w14:paraId="33147CB4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</w:tr>
    </w:tbl>
    <w:p w14:paraId="33147CB6" w14:textId="77777777" w:rsidR="008F7B2D" w:rsidRPr="00024B71" w:rsidRDefault="008F7B2D" w:rsidP="00BD29C4">
      <w:pPr>
        <w:spacing w:before="120"/>
        <w:rPr>
          <w:rFonts w:ascii="Arial" w:hAnsi="Arial" w:cs="Arial"/>
          <w:sz w:val="22"/>
          <w:szCs w:val="22"/>
        </w:rPr>
      </w:pPr>
      <w:r w:rsidRPr="00024B71">
        <w:rPr>
          <w:rFonts w:ascii="Arial" w:hAnsi="Arial" w:cs="Arial"/>
          <w:sz w:val="22"/>
          <w:szCs w:val="22"/>
        </w:rPr>
        <w:t>*’No’ responses to these should be given further explanation, and information on how the problem has been resolved.</w:t>
      </w:r>
    </w:p>
    <w:p w14:paraId="33147CB7" w14:textId="77777777" w:rsidR="008F7B2D" w:rsidRDefault="008F7B2D" w:rsidP="00BD29C4">
      <w:pPr>
        <w:pStyle w:val="SectText3"/>
        <w:spacing w:before="240"/>
        <w:ind w:left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lastRenderedPageBreak/>
        <w:t xml:space="preserve">The following </w:t>
      </w:r>
      <w:r w:rsidRPr="008F7B2D">
        <w:rPr>
          <w:rFonts w:ascii="Arial" w:hAnsi="Arial" w:cs="Arial"/>
          <w:b/>
          <w:lang w:eastAsia="en-GB"/>
        </w:rPr>
        <w:t>w</w:t>
      </w:r>
      <w:r>
        <w:rPr>
          <w:rFonts w:ascii="Arial" w:hAnsi="Arial" w:cs="Arial"/>
          <w:b/>
          <w:lang w:eastAsia="en-GB"/>
        </w:rPr>
        <w:t>ithdraw</w:t>
      </w:r>
      <w:r w:rsidRPr="008F7B2D">
        <w:rPr>
          <w:rFonts w:ascii="Arial" w:hAnsi="Arial" w:cs="Arial"/>
          <w:b/>
          <w:lang w:eastAsia="en-GB"/>
        </w:rPr>
        <w:t xml:space="preserve"> course</w:t>
      </w:r>
      <w:r>
        <w:rPr>
          <w:rFonts w:ascii="Arial" w:hAnsi="Arial" w:cs="Arial"/>
          <w:lang w:eastAsia="en-GB"/>
        </w:rPr>
        <w:t xml:space="preserve"> proposals were audited:</w:t>
      </w:r>
    </w:p>
    <w:tbl>
      <w:tblPr>
        <w:tblStyle w:val="TableGrid"/>
        <w:tblW w:w="9067" w:type="dxa"/>
        <w:tblInd w:w="142" w:type="dxa"/>
        <w:tblLook w:val="04A0" w:firstRow="1" w:lastRow="0" w:firstColumn="1" w:lastColumn="0" w:noHBand="0" w:noVBand="1"/>
      </w:tblPr>
      <w:tblGrid>
        <w:gridCol w:w="1980"/>
        <w:gridCol w:w="1984"/>
        <w:gridCol w:w="2126"/>
        <w:gridCol w:w="2977"/>
      </w:tblGrid>
      <w:tr w:rsidR="008F7B2D" w:rsidRPr="008F7B2D" w14:paraId="33147CBC" w14:textId="77777777" w:rsidTr="005825E4">
        <w:tc>
          <w:tcPr>
            <w:tcW w:w="1980" w:type="dxa"/>
          </w:tcPr>
          <w:p w14:paraId="33147CB8" w14:textId="77777777" w:rsidR="008F7B2D" w:rsidRPr="008F7B2D" w:rsidRDefault="008F7B2D" w:rsidP="00152DF0">
            <w:pPr>
              <w:pStyle w:val="SectText3"/>
              <w:spacing w:before="60" w:after="60"/>
              <w:ind w:left="0"/>
              <w:jc w:val="left"/>
              <w:rPr>
                <w:rFonts w:ascii="Arial" w:hAnsi="Arial" w:cs="Arial"/>
                <w:b/>
                <w:i/>
                <w:lang w:eastAsia="en-GB"/>
              </w:rPr>
            </w:pPr>
            <w:r w:rsidRPr="008F7B2D">
              <w:rPr>
                <w:rFonts w:ascii="Arial" w:hAnsi="Arial" w:cs="Arial"/>
                <w:b/>
                <w:i/>
                <w:lang w:eastAsia="en-GB"/>
              </w:rPr>
              <w:t>Course Title</w:t>
            </w:r>
          </w:p>
        </w:tc>
        <w:tc>
          <w:tcPr>
            <w:tcW w:w="1984" w:type="dxa"/>
          </w:tcPr>
          <w:p w14:paraId="33147CB9" w14:textId="77777777" w:rsidR="008F7B2D" w:rsidRPr="008F7B2D" w:rsidRDefault="008F7B2D" w:rsidP="00152DF0">
            <w:pPr>
              <w:pStyle w:val="SectText3"/>
              <w:spacing w:before="60" w:after="60"/>
              <w:ind w:left="0"/>
              <w:jc w:val="left"/>
              <w:rPr>
                <w:rFonts w:ascii="Arial" w:hAnsi="Arial" w:cs="Arial"/>
                <w:b/>
                <w:i/>
                <w:lang w:eastAsia="en-GB"/>
              </w:rPr>
            </w:pPr>
            <w:r w:rsidRPr="008F7B2D">
              <w:rPr>
                <w:rFonts w:ascii="Arial" w:hAnsi="Arial" w:cs="Arial"/>
                <w:b/>
                <w:i/>
                <w:lang w:eastAsia="en-GB"/>
              </w:rPr>
              <w:t>School</w:t>
            </w:r>
          </w:p>
        </w:tc>
        <w:tc>
          <w:tcPr>
            <w:tcW w:w="2126" w:type="dxa"/>
          </w:tcPr>
          <w:p w14:paraId="33147CBA" w14:textId="77777777" w:rsidR="008F7B2D" w:rsidRPr="008F7B2D" w:rsidRDefault="008F7B2D" w:rsidP="00152DF0">
            <w:pPr>
              <w:pStyle w:val="SectText3"/>
              <w:spacing w:before="60" w:after="60"/>
              <w:ind w:left="0"/>
              <w:jc w:val="left"/>
              <w:rPr>
                <w:rFonts w:ascii="Arial" w:hAnsi="Arial" w:cs="Arial"/>
                <w:b/>
                <w:i/>
                <w:lang w:eastAsia="en-GB"/>
              </w:rPr>
            </w:pPr>
            <w:r w:rsidRPr="008F7B2D">
              <w:rPr>
                <w:rFonts w:ascii="Arial" w:hAnsi="Arial" w:cs="Arial"/>
                <w:b/>
                <w:i/>
                <w:lang w:eastAsia="en-GB"/>
              </w:rPr>
              <w:t>Documentation complete</w:t>
            </w:r>
            <w:r>
              <w:rPr>
                <w:rFonts w:ascii="Arial" w:hAnsi="Arial" w:cs="Arial"/>
                <w:b/>
                <w:i/>
                <w:lang w:eastAsia="en-GB"/>
              </w:rPr>
              <w:t xml:space="preserve"> and of required standard*</w:t>
            </w:r>
          </w:p>
        </w:tc>
        <w:tc>
          <w:tcPr>
            <w:tcW w:w="2977" w:type="dxa"/>
          </w:tcPr>
          <w:p w14:paraId="33147CBB" w14:textId="77777777" w:rsidR="008F7B2D" w:rsidRPr="008F7B2D" w:rsidRDefault="008F7B2D" w:rsidP="00152DF0">
            <w:pPr>
              <w:pStyle w:val="SectText3"/>
              <w:spacing w:before="60" w:after="60"/>
              <w:ind w:left="0"/>
              <w:jc w:val="left"/>
              <w:rPr>
                <w:rFonts w:ascii="Arial" w:hAnsi="Arial" w:cs="Arial"/>
                <w:b/>
                <w:i/>
                <w:lang w:eastAsia="en-GB"/>
              </w:rPr>
            </w:pPr>
            <w:r w:rsidRPr="008F7B2D">
              <w:rPr>
                <w:rFonts w:ascii="Arial" w:hAnsi="Arial" w:cs="Arial"/>
                <w:b/>
                <w:i/>
                <w:lang w:eastAsia="en-GB"/>
              </w:rPr>
              <w:t>Consultations completed prior to School approval</w:t>
            </w:r>
            <w:r>
              <w:rPr>
                <w:rFonts w:ascii="Arial" w:hAnsi="Arial" w:cs="Arial"/>
                <w:b/>
                <w:i/>
                <w:lang w:eastAsia="en-GB"/>
              </w:rPr>
              <w:t>*</w:t>
            </w:r>
          </w:p>
        </w:tc>
      </w:tr>
      <w:tr w:rsidR="008F7B2D" w14:paraId="33147CC1" w14:textId="77777777" w:rsidTr="005825E4">
        <w:tc>
          <w:tcPr>
            <w:tcW w:w="1980" w:type="dxa"/>
          </w:tcPr>
          <w:p w14:paraId="33147CBD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984" w:type="dxa"/>
          </w:tcPr>
          <w:p w14:paraId="33147CBE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</w:tcPr>
          <w:p w14:paraId="33147CBF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77" w:type="dxa"/>
          </w:tcPr>
          <w:p w14:paraId="33147CC0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</w:tr>
      <w:tr w:rsidR="008F7B2D" w14:paraId="33147CC6" w14:textId="77777777" w:rsidTr="005825E4">
        <w:tc>
          <w:tcPr>
            <w:tcW w:w="1980" w:type="dxa"/>
          </w:tcPr>
          <w:p w14:paraId="33147CC2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984" w:type="dxa"/>
          </w:tcPr>
          <w:p w14:paraId="33147CC3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</w:tcPr>
          <w:p w14:paraId="33147CC4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77" w:type="dxa"/>
          </w:tcPr>
          <w:p w14:paraId="33147CC5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</w:tr>
      <w:tr w:rsidR="008F7B2D" w14:paraId="33147CCB" w14:textId="77777777" w:rsidTr="005825E4">
        <w:tc>
          <w:tcPr>
            <w:tcW w:w="1980" w:type="dxa"/>
          </w:tcPr>
          <w:p w14:paraId="33147CC7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984" w:type="dxa"/>
          </w:tcPr>
          <w:p w14:paraId="33147CC8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</w:tcPr>
          <w:p w14:paraId="33147CC9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77" w:type="dxa"/>
          </w:tcPr>
          <w:p w14:paraId="33147CCA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</w:tr>
      <w:tr w:rsidR="008F7B2D" w14:paraId="33147CD0" w14:textId="77777777" w:rsidTr="005825E4">
        <w:tc>
          <w:tcPr>
            <w:tcW w:w="1980" w:type="dxa"/>
          </w:tcPr>
          <w:p w14:paraId="33147CCC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984" w:type="dxa"/>
          </w:tcPr>
          <w:p w14:paraId="33147CCD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</w:tcPr>
          <w:p w14:paraId="33147CCE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77" w:type="dxa"/>
          </w:tcPr>
          <w:p w14:paraId="33147CCF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</w:tr>
      <w:tr w:rsidR="008F7B2D" w14:paraId="33147CD5" w14:textId="77777777" w:rsidTr="005825E4">
        <w:tc>
          <w:tcPr>
            <w:tcW w:w="1980" w:type="dxa"/>
          </w:tcPr>
          <w:p w14:paraId="33147CD1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984" w:type="dxa"/>
          </w:tcPr>
          <w:p w14:paraId="33147CD2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</w:tcPr>
          <w:p w14:paraId="33147CD3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77" w:type="dxa"/>
          </w:tcPr>
          <w:p w14:paraId="33147CD4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</w:tr>
      <w:tr w:rsidR="008F7B2D" w14:paraId="33147CDA" w14:textId="77777777" w:rsidTr="005825E4">
        <w:tc>
          <w:tcPr>
            <w:tcW w:w="1980" w:type="dxa"/>
          </w:tcPr>
          <w:p w14:paraId="33147CD6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984" w:type="dxa"/>
          </w:tcPr>
          <w:p w14:paraId="33147CD7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</w:tcPr>
          <w:p w14:paraId="33147CD8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77" w:type="dxa"/>
          </w:tcPr>
          <w:p w14:paraId="33147CD9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</w:tr>
      <w:tr w:rsidR="008F7B2D" w14:paraId="33147CDF" w14:textId="77777777" w:rsidTr="005825E4">
        <w:tc>
          <w:tcPr>
            <w:tcW w:w="1980" w:type="dxa"/>
          </w:tcPr>
          <w:p w14:paraId="33147CDB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984" w:type="dxa"/>
          </w:tcPr>
          <w:p w14:paraId="33147CDC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</w:tcPr>
          <w:p w14:paraId="33147CDD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77" w:type="dxa"/>
          </w:tcPr>
          <w:p w14:paraId="33147CDE" w14:textId="77777777" w:rsidR="008F7B2D" w:rsidRDefault="008F7B2D" w:rsidP="00152DF0">
            <w:pPr>
              <w:pStyle w:val="SectText3"/>
              <w:spacing w:before="60" w:after="60"/>
              <w:ind w:left="0"/>
              <w:rPr>
                <w:rFonts w:ascii="Arial" w:hAnsi="Arial" w:cs="Arial"/>
                <w:lang w:eastAsia="en-GB"/>
              </w:rPr>
            </w:pPr>
          </w:p>
        </w:tc>
      </w:tr>
    </w:tbl>
    <w:p w14:paraId="33147CE0" w14:textId="77777777" w:rsidR="008F7B2D" w:rsidRPr="00024B71" w:rsidRDefault="008F7B2D" w:rsidP="00BD29C4">
      <w:pPr>
        <w:spacing w:before="120"/>
        <w:rPr>
          <w:rFonts w:ascii="Arial" w:hAnsi="Arial" w:cs="Arial"/>
          <w:sz w:val="22"/>
          <w:szCs w:val="22"/>
        </w:rPr>
      </w:pPr>
      <w:r w:rsidRPr="00024B71">
        <w:rPr>
          <w:rFonts w:ascii="Arial" w:hAnsi="Arial" w:cs="Arial"/>
          <w:sz w:val="22"/>
          <w:szCs w:val="22"/>
        </w:rPr>
        <w:t>*’No’ responses to these should be given further explanation, and information on how the problem has been resolved.</w:t>
      </w:r>
    </w:p>
    <w:p w14:paraId="33147CE1" w14:textId="77777777" w:rsidR="008F7B2D" w:rsidRPr="008F7B2D" w:rsidRDefault="008F7B2D">
      <w:pPr>
        <w:rPr>
          <w:rFonts w:ascii="Arial" w:hAnsi="Arial" w:cs="Arial"/>
        </w:rPr>
      </w:pPr>
    </w:p>
    <w:sectPr w:rsidR="008F7B2D" w:rsidRPr="008F7B2D" w:rsidSect="00BD29C4">
      <w:footerReference w:type="even" r:id="rId10"/>
      <w:footerReference w:type="default" r:id="rId11"/>
      <w:headerReference w:type="first" r:id="rId12"/>
      <w:pgSz w:w="11906" w:h="16838" w:code="9"/>
      <w:pgMar w:top="1304" w:right="1361" w:bottom="1304" w:left="136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4DE28" w14:textId="77777777" w:rsidR="001816AF" w:rsidRDefault="001816AF">
      <w:r>
        <w:separator/>
      </w:r>
    </w:p>
  </w:endnote>
  <w:endnote w:type="continuationSeparator" w:id="0">
    <w:p w14:paraId="5B8E1CB8" w14:textId="77777777" w:rsidR="001816AF" w:rsidRDefault="0018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7CE6" w14:textId="77777777" w:rsidR="00A833E7" w:rsidRDefault="008F7B2D" w:rsidP="00465E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147CE7" w14:textId="77777777" w:rsidR="00A833E7" w:rsidRDefault="000B4C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330381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33147CE8" w14:textId="77777777" w:rsidR="00BD29C4" w:rsidRPr="00BD29C4" w:rsidRDefault="00BD29C4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BD29C4">
          <w:rPr>
            <w:rFonts w:ascii="Arial" w:hAnsi="Arial" w:cs="Arial"/>
            <w:sz w:val="18"/>
            <w:szCs w:val="18"/>
          </w:rPr>
          <w:fldChar w:fldCharType="begin"/>
        </w:r>
        <w:r w:rsidRPr="00BD29C4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BD29C4">
          <w:rPr>
            <w:rFonts w:ascii="Arial" w:hAnsi="Arial" w:cs="Arial"/>
            <w:sz w:val="18"/>
            <w:szCs w:val="18"/>
          </w:rPr>
          <w:fldChar w:fldCharType="separate"/>
        </w:r>
        <w:r w:rsidR="00882E71">
          <w:rPr>
            <w:rFonts w:ascii="Arial" w:hAnsi="Arial" w:cs="Arial"/>
            <w:noProof/>
            <w:sz w:val="18"/>
            <w:szCs w:val="18"/>
          </w:rPr>
          <w:t>2</w:t>
        </w:r>
        <w:r w:rsidRPr="00BD29C4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33147CE9" w14:textId="77777777" w:rsidR="00A833E7" w:rsidRDefault="000B4C79" w:rsidP="00BD29C4">
    <w:pPr>
      <w:pStyle w:val="Footer"/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65C3C" w14:textId="77777777" w:rsidR="001816AF" w:rsidRDefault="001816AF">
      <w:r>
        <w:separator/>
      </w:r>
    </w:p>
  </w:footnote>
  <w:footnote w:type="continuationSeparator" w:id="0">
    <w:p w14:paraId="53DD6BAC" w14:textId="77777777" w:rsidR="001816AF" w:rsidRDefault="00181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7CEA" w14:textId="77777777" w:rsidR="00A833E7" w:rsidRPr="00931776" w:rsidRDefault="000B4C79" w:rsidP="00465E60">
    <w:pPr>
      <w:pStyle w:val="Header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92A74"/>
    <w:multiLevelType w:val="hybridMultilevel"/>
    <w:tmpl w:val="9E72199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D3052B8"/>
    <w:multiLevelType w:val="hybridMultilevel"/>
    <w:tmpl w:val="45C645A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BA847F4"/>
    <w:multiLevelType w:val="hybridMultilevel"/>
    <w:tmpl w:val="54F21D4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10009826">
    <w:abstractNumId w:val="0"/>
  </w:num>
  <w:num w:numId="2" w16cid:durableId="2125732024">
    <w:abstractNumId w:val="2"/>
  </w:num>
  <w:num w:numId="3" w16cid:durableId="101270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1C"/>
    <w:rsid w:val="0001669F"/>
    <w:rsid w:val="00024B71"/>
    <w:rsid w:val="0005651B"/>
    <w:rsid w:val="000A5F78"/>
    <w:rsid w:val="000B4C79"/>
    <w:rsid w:val="00152DF0"/>
    <w:rsid w:val="001816AF"/>
    <w:rsid w:val="00232071"/>
    <w:rsid w:val="0029023B"/>
    <w:rsid w:val="00333689"/>
    <w:rsid w:val="00423155"/>
    <w:rsid w:val="00550AAE"/>
    <w:rsid w:val="00635A7D"/>
    <w:rsid w:val="00681F6E"/>
    <w:rsid w:val="006961BA"/>
    <w:rsid w:val="00784C4A"/>
    <w:rsid w:val="007A166F"/>
    <w:rsid w:val="008739AC"/>
    <w:rsid w:val="00882E71"/>
    <w:rsid w:val="008A4B06"/>
    <w:rsid w:val="008F7B2D"/>
    <w:rsid w:val="00A25C1C"/>
    <w:rsid w:val="00B5783B"/>
    <w:rsid w:val="00BC6385"/>
    <w:rsid w:val="00BD29C4"/>
    <w:rsid w:val="00DA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3147C68"/>
  <w15:docId w15:val="{470175DB-838A-47C6-8870-86DE451F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Head1">
    <w:name w:val="SectHead1"/>
    <w:basedOn w:val="Normal"/>
    <w:next w:val="Normal"/>
    <w:rsid w:val="00A25C1C"/>
    <w:pPr>
      <w:keepNext/>
      <w:spacing w:before="360" w:after="120"/>
      <w:ind w:left="567" w:hanging="567"/>
      <w:jc w:val="both"/>
      <w:outlineLvl w:val="0"/>
    </w:pPr>
    <w:rPr>
      <w:b/>
      <w:bCs/>
      <w:sz w:val="24"/>
      <w:szCs w:val="24"/>
    </w:rPr>
  </w:style>
  <w:style w:type="paragraph" w:customStyle="1" w:styleId="SectHead2">
    <w:name w:val="SectHead2"/>
    <w:basedOn w:val="Normal"/>
    <w:next w:val="SectText2"/>
    <w:rsid w:val="00A25C1C"/>
    <w:pPr>
      <w:keepNext/>
      <w:spacing w:before="240" w:after="120"/>
      <w:ind w:left="567" w:hanging="567"/>
      <w:jc w:val="both"/>
      <w:outlineLvl w:val="1"/>
    </w:pPr>
    <w:rPr>
      <w:i/>
      <w:iCs/>
      <w:sz w:val="24"/>
      <w:szCs w:val="24"/>
    </w:rPr>
  </w:style>
  <w:style w:type="paragraph" w:customStyle="1" w:styleId="SectText2">
    <w:name w:val="SectText2"/>
    <w:basedOn w:val="Normal"/>
    <w:rsid w:val="00A25C1C"/>
    <w:pPr>
      <w:spacing w:after="120"/>
      <w:ind w:left="567"/>
      <w:jc w:val="both"/>
    </w:pPr>
    <w:rPr>
      <w:sz w:val="22"/>
      <w:szCs w:val="22"/>
    </w:rPr>
  </w:style>
  <w:style w:type="character" w:customStyle="1" w:styleId="Emph">
    <w:name w:val="Emph"/>
    <w:rsid w:val="00A25C1C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rsid w:val="00A25C1C"/>
    <w:pPr>
      <w:tabs>
        <w:tab w:val="center" w:pos="4153"/>
        <w:tab w:val="right" w:pos="8306"/>
      </w:tabs>
      <w:jc w:val="both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25C1C"/>
    <w:rPr>
      <w:rFonts w:ascii="Times New Roman" w:eastAsia="Times New Roman" w:hAnsi="Times New Roman" w:cs="Times New Roman"/>
      <w:sz w:val="16"/>
      <w:szCs w:val="16"/>
    </w:rPr>
  </w:style>
  <w:style w:type="paragraph" w:customStyle="1" w:styleId="SectText3">
    <w:name w:val="SectText3"/>
    <w:basedOn w:val="Normal"/>
    <w:rsid w:val="00A25C1C"/>
    <w:pPr>
      <w:spacing w:after="120"/>
      <w:ind w:left="567"/>
      <w:jc w:val="both"/>
    </w:pPr>
    <w:rPr>
      <w:sz w:val="22"/>
      <w:szCs w:val="22"/>
    </w:rPr>
  </w:style>
  <w:style w:type="paragraph" w:customStyle="1" w:styleId="BodyText">
    <w:name w:val="BodyText"/>
    <w:basedOn w:val="Normal"/>
    <w:rsid w:val="00A25C1C"/>
    <w:pPr>
      <w:spacing w:after="120"/>
      <w:jc w:val="both"/>
    </w:pPr>
    <w:rPr>
      <w:sz w:val="22"/>
      <w:szCs w:val="22"/>
    </w:rPr>
  </w:style>
  <w:style w:type="paragraph" w:customStyle="1" w:styleId="SectHead3">
    <w:name w:val="SectHead3"/>
    <w:basedOn w:val="Normal"/>
    <w:next w:val="SectText3"/>
    <w:rsid w:val="00A25C1C"/>
    <w:pPr>
      <w:keepNext/>
      <w:spacing w:before="240" w:after="120"/>
      <w:ind w:left="567" w:hanging="567"/>
      <w:jc w:val="both"/>
      <w:outlineLvl w:val="2"/>
    </w:pPr>
    <w:rPr>
      <w:sz w:val="24"/>
      <w:szCs w:val="24"/>
    </w:rPr>
  </w:style>
  <w:style w:type="paragraph" w:customStyle="1" w:styleId="MetaAuthor">
    <w:name w:val="MetaAuthor"/>
    <w:basedOn w:val="Normal"/>
    <w:next w:val="Normal"/>
    <w:rsid w:val="00A25C1C"/>
    <w:pPr>
      <w:keepNext/>
      <w:spacing w:after="120"/>
      <w:jc w:val="center"/>
    </w:pPr>
    <w:rPr>
      <w:b/>
      <w:bCs/>
      <w:sz w:val="22"/>
      <w:szCs w:val="22"/>
    </w:rPr>
  </w:style>
  <w:style w:type="paragraph" w:customStyle="1" w:styleId="MetaTitle">
    <w:name w:val="MetaTitle"/>
    <w:basedOn w:val="Normal"/>
    <w:next w:val="MetaAuthor"/>
    <w:rsid w:val="00A25C1C"/>
    <w:pPr>
      <w:keepNext/>
      <w:spacing w:before="240" w:after="240"/>
      <w:jc w:val="center"/>
    </w:pPr>
    <w:rPr>
      <w:b/>
      <w:bCs/>
      <w:sz w:val="28"/>
      <w:szCs w:val="28"/>
    </w:rPr>
  </w:style>
  <w:style w:type="paragraph" w:customStyle="1" w:styleId="MetaMeetingHead">
    <w:name w:val="MetaMeetingHead"/>
    <w:basedOn w:val="Normal"/>
    <w:next w:val="MetaTitle"/>
    <w:rsid w:val="00A25C1C"/>
    <w:pPr>
      <w:keepNext/>
      <w:spacing w:after="240"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rsid w:val="00A25C1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25C1C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A25C1C"/>
  </w:style>
  <w:style w:type="table" w:styleId="TableGrid">
    <w:name w:val="Table Grid"/>
    <w:basedOn w:val="TableNormal"/>
    <w:uiPriority w:val="39"/>
    <w:rsid w:val="00550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4C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C4A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A5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0355E6C41754D9DF52AD2C95F00FA" ma:contentTypeVersion="30" ma:contentTypeDescription="Create a new document." ma:contentTypeScope="" ma:versionID="8c229a41e5dfe664d3c675f80070f124">
  <xsd:schema xmlns:xsd="http://www.w3.org/2001/XMLSchema" xmlns:xs="http://www.w3.org/2001/XMLSchema" xmlns:p="http://schemas.microsoft.com/office/2006/metadata/properties" xmlns:ns2="78228111-96dc-4832-b9e4-10e760abf5f3" xmlns:ns3="2725c1ec-b02a-4ed8-8d30-5538488a8fc3" targetNamespace="http://schemas.microsoft.com/office/2006/metadata/properties" ma:root="true" ma:fieldsID="7abda071168b577f4ba899c554e959c7" ns2:_="" ns3:_="">
    <xsd:import namespace="78228111-96dc-4832-b9e4-10e760abf5f3"/>
    <xsd:import namespace="2725c1ec-b02a-4ed8-8d30-5538488a8fc3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28111-96dc-4832-b9e4-10e760abf5f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5c1ec-b02a-4ed8-8d30-5538488a8fc3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78228111-96dc-4832-b9e4-10e760abf5f3" xsi:nil="true"/>
    <Distribution_Groups xmlns="78228111-96dc-4832-b9e4-10e760abf5f3" xsi:nil="true"/>
    <Math_Settings xmlns="78228111-96dc-4832-b9e4-10e760abf5f3" xsi:nil="true"/>
    <Self_Registration_Enabled xmlns="78228111-96dc-4832-b9e4-10e760abf5f3" xsi:nil="true"/>
    <Has_Leaders_Only_SectionGroup xmlns="78228111-96dc-4832-b9e4-10e760abf5f3" xsi:nil="true"/>
    <Invited_Leaders xmlns="78228111-96dc-4832-b9e4-10e760abf5f3" xsi:nil="true"/>
    <IsNotebookLocked xmlns="78228111-96dc-4832-b9e4-10e760abf5f3" xsi:nil="true"/>
    <NotebookType xmlns="78228111-96dc-4832-b9e4-10e760abf5f3" xsi:nil="true"/>
    <DefaultSectionNames xmlns="78228111-96dc-4832-b9e4-10e760abf5f3" xsi:nil="true"/>
    <TeamsChannelId xmlns="78228111-96dc-4832-b9e4-10e760abf5f3" xsi:nil="true"/>
    <Owner xmlns="78228111-96dc-4832-b9e4-10e760abf5f3">
      <UserInfo>
        <DisplayName/>
        <AccountId xsi:nil="true"/>
        <AccountType/>
      </UserInfo>
    </Owner>
    <Leaders xmlns="78228111-96dc-4832-b9e4-10e760abf5f3">
      <UserInfo>
        <DisplayName/>
        <AccountId xsi:nil="true"/>
        <AccountType/>
      </UserInfo>
    </Leaders>
    <Is_Collaboration_Space_Locked xmlns="78228111-96dc-4832-b9e4-10e760abf5f3" xsi:nil="true"/>
    <LMS_Mappings xmlns="78228111-96dc-4832-b9e4-10e760abf5f3" xsi:nil="true"/>
    <AppVersion xmlns="78228111-96dc-4832-b9e4-10e760abf5f3" xsi:nil="true"/>
    <FolderType xmlns="78228111-96dc-4832-b9e4-10e760abf5f3" xsi:nil="true"/>
    <CultureName xmlns="78228111-96dc-4832-b9e4-10e760abf5f3" xsi:nil="true"/>
    <Templates xmlns="78228111-96dc-4832-b9e4-10e760abf5f3" xsi:nil="true"/>
    <Members xmlns="78228111-96dc-4832-b9e4-10e760abf5f3">
      <UserInfo>
        <DisplayName/>
        <AccountId xsi:nil="true"/>
        <AccountType/>
      </UserInfo>
    </Members>
    <Member_Groups xmlns="78228111-96dc-4832-b9e4-10e760abf5f3">
      <UserInfo>
        <DisplayName/>
        <AccountId xsi:nil="true"/>
        <AccountType/>
      </UserInfo>
    </Member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680F0C-9F81-46C4-BD7F-FEA5E890A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28111-96dc-4832-b9e4-10e760abf5f3"/>
    <ds:schemaRef ds:uri="2725c1ec-b02a-4ed8-8d30-5538488a8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1F8F4-5482-463B-8970-D5DB23E6246C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2725c1ec-b02a-4ed8-8d30-5538488a8fc3"/>
    <ds:schemaRef ds:uri="http://schemas.microsoft.com/office/2006/documentManagement/types"/>
    <ds:schemaRef ds:uri="78228111-96dc-4832-b9e4-10e760abf5f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C987599-BCBC-45CD-967C-D1CF4B8198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1545</Characters>
  <Application>Microsoft Office Word</Application>
  <DocSecurity>0</DocSecurity>
  <Lines>515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Clegg</dc:creator>
  <cp:lastModifiedBy>Karen Robertson</cp:lastModifiedBy>
  <cp:revision>8</cp:revision>
  <dcterms:created xsi:type="dcterms:W3CDTF">2019-12-04T10:08:00Z</dcterms:created>
  <dcterms:modified xsi:type="dcterms:W3CDTF">2022-11-05T12:57:00Z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0x0101003E60355E6C41754D9DF52AD2C95F00FA</vt:lpwstr>
  </property>
</Properties>
</file>